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BDD" w:rsidRPr="008B378A" w:rsidRDefault="00BD1336">
      <w:pPr>
        <w:rPr>
          <w:rFonts w:cstheme="minorHAnsi"/>
          <w:b/>
          <w:sz w:val="24"/>
          <w:szCs w:val="24"/>
        </w:rPr>
      </w:pPr>
      <w:r w:rsidRPr="008B378A">
        <w:rPr>
          <w:rFonts w:cstheme="minorHAnsi"/>
          <w:b/>
          <w:sz w:val="24"/>
          <w:szCs w:val="24"/>
        </w:rPr>
        <w:t xml:space="preserve">Perry Park East HOA Meeting, </w:t>
      </w:r>
      <w:r w:rsidR="004A1FB9" w:rsidRPr="008B378A">
        <w:rPr>
          <w:rFonts w:cstheme="minorHAnsi"/>
          <w:b/>
          <w:sz w:val="24"/>
          <w:szCs w:val="24"/>
        </w:rPr>
        <w:t>1/27/2020</w:t>
      </w:r>
    </w:p>
    <w:p w:rsidR="00BD1336" w:rsidRPr="008B378A" w:rsidRDefault="00BD1336" w:rsidP="0083461D">
      <w:pPr>
        <w:spacing w:after="0"/>
        <w:rPr>
          <w:rFonts w:cstheme="minorHAnsi"/>
          <w:sz w:val="24"/>
          <w:szCs w:val="24"/>
        </w:rPr>
      </w:pPr>
      <w:r w:rsidRPr="008B378A">
        <w:rPr>
          <w:rFonts w:cstheme="minorHAnsi"/>
          <w:sz w:val="24"/>
          <w:szCs w:val="24"/>
        </w:rPr>
        <w:t xml:space="preserve">Present: Jon Martin, </w:t>
      </w:r>
      <w:r w:rsidR="00DC50D9">
        <w:rPr>
          <w:rFonts w:cstheme="minorHAnsi"/>
          <w:sz w:val="24"/>
          <w:szCs w:val="24"/>
        </w:rPr>
        <w:t xml:space="preserve">Hank Wilcox, </w:t>
      </w:r>
      <w:r w:rsidRPr="008B378A">
        <w:rPr>
          <w:rFonts w:cstheme="minorHAnsi"/>
          <w:sz w:val="24"/>
          <w:szCs w:val="24"/>
        </w:rPr>
        <w:t>Paul Erickson, Doug Corley, Tracy Amidon</w:t>
      </w:r>
      <w:r w:rsidR="00272A0F" w:rsidRPr="008B378A">
        <w:rPr>
          <w:rFonts w:cstheme="minorHAnsi"/>
          <w:sz w:val="24"/>
          <w:szCs w:val="24"/>
        </w:rPr>
        <w:t>, Colin Condon</w:t>
      </w:r>
    </w:p>
    <w:p w:rsidR="00603636" w:rsidRPr="008B378A" w:rsidRDefault="00603636" w:rsidP="0083461D">
      <w:pPr>
        <w:spacing w:after="0"/>
        <w:rPr>
          <w:rFonts w:cstheme="minorHAnsi"/>
          <w:sz w:val="24"/>
          <w:szCs w:val="24"/>
        </w:rPr>
      </w:pPr>
    </w:p>
    <w:p w:rsidR="00603636" w:rsidRPr="008B378A" w:rsidRDefault="00603636" w:rsidP="0083461D">
      <w:pPr>
        <w:spacing w:after="0"/>
        <w:rPr>
          <w:rFonts w:cstheme="minorHAnsi"/>
          <w:sz w:val="24"/>
          <w:szCs w:val="24"/>
        </w:rPr>
      </w:pPr>
      <w:r w:rsidRPr="008B378A">
        <w:rPr>
          <w:rFonts w:cstheme="minorHAnsi"/>
          <w:sz w:val="24"/>
          <w:szCs w:val="24"/>
        </w:rPr>
        <w:t>Meeting called to order at 7:05</w:t>
      </w:r>
      <w:r w:rsidR="00DC50D9">
        <w:rPr>
          <w:rFonts w:cstheme="minorHAnsi"/>
          <w:sz w:val="24"/>
          <w:szCs w:val="24"/>
        </w:rPr>
        <w:t xml:space="preserve"> pm</w:t>
      </w:r>
    </w:p>
    <w:p w:rsidR="00603636" w:rsidRPr="008B378A" w:rsidRDefault="00603636" w:rsidP="00603636">
      <w:pPr>
        <w:pStyle w:val="ListParagraph"/>
        <w:spacing w:after="0"/>
        <w:rPr>
          <w:rFonts w:cstheme="minorHAnsi"/>
          <w:sz w:val="24"/>
          <w:szCs w:val="24"/>
        </w:rPr>
      </w:pPr>
    </w:p>
    <w:p w:rsidR="00603636" w:rsidRPr="008B378A" w:rsidRDefault="00603636" w:rsidP="00603636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8B378A">
        <w:rPr>
          <w:rFonts w:cstheme="minorHAnsi"/>
          <w:b/>
          <w:sz w:val="24"/>
          <w:szCs w:val="24"/>
        </w:rPr>
        <w:t>Financial Statement as of 10/31/2019</w:t>
      </w:r>
    </w:p>
    <w:p w:rsidR="00603636" w:rsidRPr="008B378A" w:rsidRDefault="00603636" w:rsidP="00272A0F">
      <w:pPr>
        <w:pStyle w:val="ListParagraph"/>
        <w:ind w:left="1440"/>
        <w:rPr>
          <w:rFonts w:cstheme="minorHAnsi"/>
          <w:sz w:val="24"/>
          <w:szCs w:val="24"/>
        </w:rPr>
      </w:pPr>
      <w:r w:rsidRPr="008B378A">
        <w:rPr>
          <w:rFonts w:cstheme="minorHAnsi"/>
          <w:sz w:val="24"/>
          <w:szCs w:val="24"/>
        </w:rPr>
        <w:t>Checking: $4,5</w:t>
      </w:r>
      <w:r w:rsidR="00DC50D9">
        <w:rPr>
          <w:rFonts w:cstheme="minorHAnsi"/>
          <w:sz w:val="24"/>
          <w:szCs w:val="24"/>
        </w:rPr>
        <w:t>8</w:t>
      </w:r>
      <w:r w:rsidRPr="008B378A">
        <w:rPr>
          <w:rFonts w:cstheme="minorHAnsi"/>
          <w:sz w:val="24"/>
          <w:szCs w:val="24"/>
        </w:rPr>
        <w:t>5.90</w:t>
      </w:r>
      <w:r w:rsidR="008B378A">
        <w:rPr>
          <w:rFonts w:cstheme="minorHAnsi"/>
          <w:sz w:val="24"/>
          <w:szCs w:val="24"/>
        </w:rPr>
        <w:t xml:space="preserve"> as of 12/31/2019</w:t>
      </w:r>
    </w:p>
    <w:p w:rsidR="00603636" w:rsidRPr="008B378A" w:rsidRDefault="00603636" w:rsidP="00272A0F">
      <w:pPr>
        <w:pStyle w:val="ListParagraph"/>
        <w:ind w:left="1440"/>
        <w:rPr>
          <w:rFonts w:cstheme="minorHAnsi"/>
          <w:sz w:val="24"/>
          <w:szCs w:val="24"/>
        </w:rPr>
      </w:pPr>
      <w:r w:rsidRPr="008B378A">
        <w:rPr>
          <w:rFonts w:cstheme="minorHAnsi"/>
          <w:sz w:val="24"/>
          <w:szCs w:val="24"/>
        </w:rPr>
        <w:t>Savings: $</w:t>
      </w:r>
      <w:r w:rsidR="00272A0F" w:rsidRPr="008B378A">
        <w:rPr>
          <w:rFonts w:cstheme="minorHAnsi"/>
          <w:sz w:val="24"/>
          <w:szCs w:val="24"/>
        </w:rPr>
        <w:t xml:space="preserve"> 17,109.11</w:t>
      </w:r>
      <w:r w:rsidR="00272A0F" w:rsidRPr="008B378A">
        <w:rPr>
          <w:rFonts w:eastAsia="Calibri" w:cstheme="minorHAnsi"/>
          <w:sz w:val="24"/>
          <w:szCs w:val="24"/>
        </w:rPr>
        <w:t xml:space="preserve"> </w:t>
      </w:r>
      <w:r w:rsidR="008B378A">
        <w:rPr>
          <w:rFonts w:eastAsia="Calibri" w:cstheme="minorHAnsi"/>
          <w:sz w:val="24"/>
          <w:szCs w:val="24"/>
        </w:rPr>
        <w:t>as of 12/31/2019</w:t>
      </w:r>
      <w:r w:rsidR="00272A0F" w:rsidRPr="008B378A">
        <w:rPr>
          <w:rFonts w:eastAsia="Calibri" w:cstheme="minorHAnsi"/>
          <w:sz w:val="24"/>
          <w:szCs w:val="24"/>
        </w:rPr>
        <w:t xml:space="preserve">    </w:t>
      </w:r>
    </w:p>
    <w:p w:rsidR="00603636" w:rsidRPr="008B378A" w:rsidRDefault="00603636" w:rsidP="00603636">
      <w:pPr>
        <w:pStyle w:val="ListParagraph"/>
        <w:spacing w:after="0"/>
        <w:rPr>
          <w:rFonts w:cstheme="minorHAnsi"/>
          <w:sz w:val="24"/>
          <w:szCs w:val="24"/>
        </w:rPr>
      </w:pPr>
    </w:p>
    <w:p w:rsidR="00272A0F" w:rsidRPr="008B378A" w:rsidRDefault="00272A0F" w:rsidP="00272A0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4952B8" w:rsidRPr="008B378A" w:rsidRDefault="004952B8" w:rsidP="0060363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8B378A">
        <w:rPr>
          <w:rFonts w:cstheme="minorHAnsi"/>
          <w:b/>
          <w:sz w:val="24"/>
          <w:szCs w:val="24"/>
        </w:rPr>
        <w:t>Old Business</w:t>
      </w:r>
      <w:r w:rsidR="004F3A5F" w:rsidRPr="008B378A">
        <w:rPr>
          <w:rFonts w:cstheme="minorHAnsi"/>
          <w:b/>
          <w:sz w:val="24"/>
          <w:szCs w:val="24"/>
        </w:rPr>
        <w:t>/Outstanding</w:t>
      </w:r>
    </w:p>
    <w:p w:rsidR="00603636" w:rsidRPr="008B378A" w:rsidRDefault="00603636" w:rsidP="00603636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8B378A">
        <w:rPr>
          <w:rFonts w:cstheme="minorHAnsi"/>
          <w:sz w:val="24"/>
          <w:szCs w:val="24"/>
        </w:rPr>
        <w:t>Bear Dance invoice paid by Hank</w:t>
      </w:r>
    </w:p>
    <w:p w:rsidR="004F3A5F" w:rsidRPr="008B378A" w:rsidRDefault="004F3A5F" w:rsidP="00603636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8B378A">
        <w:rPr>
          <w:rFonts w:cstheme="minorHAnsi"/>
          <w:sz w:val="24"/>
          <w:szCs w:val="24"/>
        </w:rPr>
        <w:t xml:space="preserve">New resident discussion—continued awareness regarding new resident to PPEHOA </w:t>
      </w:r>
    </w:p>
    <w:p w:rsidR="00603636" w:rsidRPr="008B378A" w:rsidRDefault="00603636" w:rsidP="00603636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8B378A">
        <w:rPr>
          <w:rFonts w:cstheme="minorHAnsi"/>
          <w:sz w:val="24"/>
          <w:szCs w:val="24"/>
        </w:rPr>
        <w:t>Continued discussion about rules/regs additions</w:t>
      </w:r>
    </w:p>
    <w:p w:rsidR="00603636" w:rsidRPr="008B378A" w:rsidRDefault="00603636" w:rsidP="00603636">
      <w:pPr>
        <w:spacing w:after="0"/>
        <w:rPr>
          <w:rFonts w:cstheme="minorHAnsi"/>
          <w:b/>
          <w:sz w:val="24"/>
          <w:szCs w:val="24"/>
        </w:rPr>
      </w:pPr>
    </w:p>
    <w:p w:rsidR="00603636" w:rsidRPr="008B378A" w:rsidRDefault="00603636" w:rsidP="0060363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8B378A">
        <w:rPr>
          <w:rFonts w:cstheme="minorHAnsi"/>
          <w:b/>
          <w:sz w:val="24"/>
          <w:szCs w:val="24"/>
        </w:rPr>
        <w:t>New Business</w:t>
      </w:r>
    </w:p>
    <w:p w:rsidR="00DC50D9" w:rsidRDefault="00DC50D9" w:rsidP="00603636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Title company s</w:t>
      </w:r>
      <w:bookmarkStart w:id="0" w:name="_GoBack"/>
      <w:bookmarkEnd w:id="0"/>
      <w:r>
        <w:rPr>
          <w:rFonts w:cstheme="minorHAnsi"/>
          <w:sz w:val="24"/>
          <w:szCs w:val="24"/>
        </w:rPr>
        <w:t>tatus letters—standardize form letter response(Jon)</w:t>
      </w:r>
    </w:p>
    <w:p w:rsidR="00B05912" w:rsidRPr="008B378A" w:rsidRDefault="00B05912" w:rsidP="00603636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8B378A">
        <w:rPr>
          <w:rFonts w:cstheme="minorHAnsi"/>
          <w:sz w:val="24"/>
          <w:szCs w:val="24"/>
        </w:rPr>
        <w:t xml:space="preserve">Annual Meeting, </w:t>
      </w:r>
      <w:r w:rsidR="004F3A5F" w:rsidRPr="008B378A">
        <w:rPr>
          <w:rFonts w:cstheme="minorHAnsi"/>
          <w:sz w:val="24"/>
          <w:szCs w:val="24"/>
        </w:rPr>
        <w:t>proposed date of</w:t>
      </w:r>
      <w:r w:rsidRPr="008B378A">
        <w:rPr>
          <w:rFonts w:cstheme="minorHAnsi"/>
          <w:sz w:val="24"/>
          <w:szCs w:val="24"/>
        </w:rPr>
        <w:t xml:space="preserve"> 4/28</w:t>
      </w:r>
      <w:r w:rsidR="00603636" w:rsidRPr="008B378A">
        <w:rPr>
          <w:rFonts w:cstheme="minorHAnsi"/>
          <w:sz w:val="24"/>
          <w:szCs w:val="24"/>
        </w:rPr>
        <w:t>/2020</w:t>
      </w:r>
      <w:r w:rsidRPr="008B378A">
        <w:rPr>
          <w:rFonts w:cstheme="minorHAnsi"/>
          <w:sz w:val="24"/>
          <w:szCs w:val="24"/>
        </w:rPr>
        <w:t>(Tuesday)</w:t>
      </w:r>
    </w:p>
    <w:p w:rsidR="004F3A5F" w:rsidRPr="008B378A" w:rsidRDefault="004F3A5F" w:rsidP="004F3A5F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8B378A">
        <w:rPr>
          <w:rFonts w:cstheme="minorHAnsi"/>
          <w:sz w:val="24"/>
          <w:szCs w:val="24"/>
        </w:rPr>
        <w:t>Hank to check with Bear Dance regarding a 4/28 meeting</w:t>
      </w:r>
    </w:p>
    <w:p w:rsidR="004F3A5F" w:rsidRPr="008B378A" w:rsidRDefault="004F3A5F" w:rsidP="004F3A5F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8B378A">
        <w:rPr>
          <w:rFonts w:cstheme="minorHAnsi"/>
          <w:sz w:val="24"/>
          <w:szCs w:val="24"/>
        </w:rPr>
        <w:t xml:space="preserve">Proposed to follow same format as 2019 meeting </w:t>
      </w:r>
    </w:p>
    <w:p w:rsidR="00A54E38" w:rsidRPr="008B378A" w:rsidRDefault="004F3A5F" w:rsidP="00603636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8B378A">
        <w:rPr>
          <w:rFonts w:cstheme="minorHAnsi"/>
          <w:sz w:val="24"/>
          <w:szCs w:val="24"/>
        </w:rPr>
        <w:t>Two speakers to cover wildlife and community growth and proposed plans</w:t>
      </w:r>
    </w:p>
    <w:p w:rsidR="008B378A" w:rsidRDefault="004F3A5F" w:rsidP="00603636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8B378A">
        <w:rPr>
          <w:rFonts w:cstheme="minorHAnsi"/>
          <w:sz w:val="24"/>
          <w:szCs w:val="24"/>
        </w:rPr>
        <w:t>Next Meeting on 2/24 will focus on improved internet</w:t>
      </w:r>
      <w:r w:rsidR="008B378A">
        <w:rPr>
          <w:rFonts w:cstheme="minorHAnsi"/>
          <w:sz w:val="24"/>
          <w:szCs w:val="24"/>
        </w:rPr>
        <w:t xml:space="preserve">/Thrive. </w:t>
      </w:r>
    </w:p>
    <w:p w:rsidR="00603636" w:rsidRPr="008B378A" w:rsidRDefault="004F3A5F" w:rsidP="00603636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8B378A">
        <w:rPr>
          <w:rFonts w:cstheme="minorHAnsi"/>
          <w:sz w:val="24"/>
          <w:szCs w:val="24"/>
        </w:rPr>
        <w:t xml:space="preserve">  </w:t>
      </w:r>
      <w:r w:rsidR="008B378A" w:rsidRPr="008B378A">
        <w:rPr>
          <w:rFonts w:cstheme="minorHAnsi"/>
          <w:sz w:val="24"/>
          <w:szCs w:val="24"/>
        </w:rPr>
        <w:t>Internet committee invited to attend meeting</w:t>
      </w:r>
    </w:p>
    <w:p w:rsidR="00603636" w:rsidRPr="008B378A" w:rsidRDefault="00603636" w:rsidP="00603636">
      <w:pPr>
        <w:spacing w:after="0"/>
        <w:rPr>
          <w:rFonts w:cstheme="minorHAnsi"/>
          <w:sz w:val="24"/>
          <w:szCs w:val="24"/>
        </w:rPr>
      </w:pPr>
    </w:p>
    <w:p w:rsidR="00603636" w:rsidRPr="008B378A" w:rsidRDefault="00603636" w:rsidP="00603636">
      <w:pPr>
        <w:spacing w:after="0"/>
        <w:rPr>
          <w:rFonts w:cstheme="minorHAnsi"/>
          <w:sz w:val="24"/>
          <w:szCs w:val="24"/>
        </w:rPr>
      </w:pPr>
      <w:r w:rsidRPr="008B378A">
        <w:rPr>
          <w:rFonts w:cstheme="minorHAnsi"/>
          <w:sz w:val="24"/>
          <w:szCs w:val="24"/>
        </w:rPr>
        <w:t>Meeting Adjourned: 8:35</w:t>
      </w:r>
      <w:r w:rsidR="00DC50D9">
        <w:rPr>
          <w:rFonts w:cstheme="minorHAnsi"/>
          <w:sz w:val="24"/>
          <w:szCs w:val="24"/>
        </w:rPr>
        <w:t xml:space="preserve"> pm</w:t>
      </w:r>
    </w:p>
    <w:p w:rsidR="00B05912" w:rsidRPr="008B378A" w:rsidRDefault="00B05912" w:rsidP="004952B8">
      <w:pPr>
        <w:spacing w:after="0"/>
        <w:rPr>
          <w:sz w:val="24"/>
          <w:szCs w:val="24"/>
        </w:rPr>
      </w:pPr>
    </w:p>
    <w:sectPr w:rsidR="00B05912" w:rsidRPr="008B3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A0B76"/>
    <w:multiLevelType w:val="hybridMultilevel"/>
    <w:tmpl w:val="C208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11835"/>
    <w:multiLevelType w:val="hybridMultilevel"/>
    <w:tmpl w:val="9828E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1125A6"/>
    <w:multiLevelType w:val="hybridMultilevel"/>
    <w:tmpl w:val="2F30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74C97"/>
    <w:multiLevelType w:val="hybridMultilevel"/>
    <w:tmpl w:val="16D2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43FB"/>
    <w:multiLevelType w:val="hybridMultilevel"/>
    <w:tmpl w:val="2D78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36"/>
    <w:rsid w:val="00272A0F"/>
    <w:rsid w:val="004952B8"/>
    <w:rsid w:val="004A1FB9"/>
    <w:rsid w:val="004F3A5F"/>
    <w:rsid w:val="00603636"/>
    <w:rsid w:val="006725F6"/>
    <w:rsid w:val="00695BDD"/>
    <w:rsid w:val="007D5E55"/>
    <w:rsid w:val="0083461D"/>
    <w:rsid w:val="008B378A"/>
    <w:rsid w:val="00A54E38"/>
    <w:rsid w:val="00A850FF"/>
    <w:rsid w:val="00B05912"/>
    <w:rsid w:val="00BD1336"/>
    <w:rsid w:val="00CD3D06"/>
    <w:rsid w:val="00D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7E6D"/>
  <w15:chartTrackingRefBased/>
  <w15:docId w15:val="{3C40018F-7C58-4D83-8864-E2B6DFC2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Amidon, Tracy C. (LNG-HBE)</dc:creator>
  <cp:keywords/>
  <dc:description/>
  <cp:lastModifiedBy>Amidon, Tracy C. (LNG-HBE)</cp:lastModifiedBy>
  <cp:revision>2</cp:revision>
  <dcterms:created xsi:type="dcterms:W3CDTF">2020-02-03T14:08:00Z</dcterms:created>
  <dcterms:modified xsi:type="dcterms:W3CDTF">2020-02-03T14:08:00Z</dcterms:modified>
</cp:coreProperties>
</file>